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2D7575">
      <w:hyperlink r:id="rId4" w:history="1">
        <w:r w:rsidR="00EE4F8B" w:rsidRPr="008E2CE6">
          <w:rPr>
            <w:rStyle w:val="Hyperlink"/>
          </w:rPr>
          <w:t>https://www.nrtoday.com/news/environment/want-to-know-what-and-where-you-can-recycle-here/article_ee6b6ae7-2f42-5a4f-a9cf-3bf97b225c8a.html</w:t>
        </w:r>
      </w:hyperlink>
    </w:p>
    <w:p w:rsidR="00EE4F8B" w:rsidRDefault="002D7575">
      <w:hyperlink r:id="rId5" w:history="1">
        <w:r w:rsidR="0002030F" w:rsidRPr="00576D41">
          <w:rPr>
            <w:rStyle w:val="Hyperlink"/>
          </w:rPr>
          <w:t>https://www.oregonmetro.gov/news/recycling-turning-what-you-toss-something-new</w:t>
        </w:r>
      </w:hyperlink>
    </w:p>
    <w:p w:rsidR="0002030F" w:rsidRDefault="002D7575">
      <w:hyperlink r:id="rId6" w:history="1">
        <w:r w:rsidR="002C64FB" w:rsidRPr="00943EBA">
          <w:rPr>
            <w:rStyle w:val="Hyperlink"/>
          </w:rPr>
          <w:t>https://resource-recycling.com/recycling/2018/12/11/study-recyclable-packaging-not-always-greenest-option/</w:t>
        </w:r>
      </w:hyperlink>
    </w:p>
    <w:p w:rsidR="002C64FB" w:rsidRDefault="002D7575">
      <w:hyperlink r:id="rId7" w:history="1">
        <w:r w:rsidR="002C64FB" w:rsidRPr="00943EBA">
          <w:rPr>
            <w:rStyle w:val="Hyperlink"/>
          </w:rPr>
          <w:t>https://www.kgw.com/article/news/politics/oregon-bills-would-tax-plastic-bags-ban-plastic-straws/283-623026481</w:t>
        </w:r>
      </w:hyperlink>
    </w:p>
    <w:p w:rsidR="00FB6F3D" w:rsidRDefault="00FB6F3D" w:rsidP="00FB6F3D">
      <w:pPr>
        <w:pStyle w:val="PlainText"/>
      </w:pPr>
      <w:r w:rsidRPr="00FB6F3D">
        <w:rPr>
          <w:b/>
          <w:i/>
        </w:rPr>
        <w:t>60 Minutes</w:t>
      </w:r>
      <w:r>
        <w:t xml:space="preserve"> feature story:  </w:t>
      </w:r>
      <w:hyperlink r:id="rId8" w:history="1">
        <w:r>
          <w:rPr>
            <w:rStyle w:val="Hyperlink"/>
          </w:rPr>
          <w:t>https://www.cbsnews.com/video/taking-aim-at-opioids-plastic-plague/</w:t>
        </w:r>
      </w:hyperlink>
    </w:p>
    <w:p w:rsidR="002C64FB" w:rsidRDefault="002C64FB"/>
    <w:p w:rsidR="00BE3374" w:rsidRDefault="002D7575">
      <w:hyperlink r:id="rId9" w:history="1">
        <w:r w:rsidR="00BE3374" w:rsidRPr="003730B2">
          <w:rPr>
            <w:rStyle w:val="Hyperlink"/>
          </w:rPr>
          <w:t>https://www.statesmanjournal.com/story/news/2018/12/26/oregon-recycling-rate-waste-economy-department-environmental-quality/2376916002/</w:t>
        </w:r>
      </w:hyperlink>
    </w:p>
    <w:p w:rsidR="00BE3374" w:rsidRDefault="002D7575">
      <w:hyperlink r:id="rId10" w:history="1">
        <w:r w:rsidR="00BE3374" w:rsidRPr="003730B2">
          <w:rPr>
            <w:rStyle w:val="Hyperlink"/>
          </w:rPr>
          <w:t>https://www.opb.org/news/article/oregon-recycling-rate-rises-china-imports-crisis/</w:t>
        </w:r>
      </w:hyperlink>
    </w:p>
    <w:p w:rsidR="00BE3374" w:rsidRDefault="002D7575">
      <w:hyperlink r:id="rId11" w:history="1">
        <w:r w:rsidR="00BE3374" w:rsidRPr="003730B2">
          <w:rPr>
            <w:rStyle w:val="Hyperlink"/>
          </w:rPr>
          <w:t>https://statelibraryeclips.wordpress.com/2018/12/24/garbage-up-in-oregon-but-recycling-and-composting-are-too/</w:t>
        </w:r>
      </w:hyperlink>
    </w:p>
    <w:p w:rsidR="00BE3374" w:rsidRDefault="002D7575">
      <w:hyperlink r:id="rId12" w:history="1">
        <w:r w:rsidR="00DD1DCD" w:rsidRPr="009301F8">
          <w:rPr>
            <w:rStyle w:val="Hyperlink"/>
          </w:rPr>
          <w:t>https://www.sfchronicle.com/opinion/openforum/article/It-is-time-to-cut-use-of-plastics-13489726.php</w:t>
        </w:r>
      </w:hyperlink>
    </w:p>
    <w:p w:rsidR="00DD1DCD" w:rsidRDefault="002D7575">
      <w:hyperlink r:id="rId13" w:history="1">
        <w:r w:rsidR="00DD1DCD" w:rsidRPr="009301F8">
          <w:rPr>
            <w:rStyle w:val="Hyperlink"/>
          </w:rPr>
          <w:t>https://www.seattletimes.com/seattle-news/northwest/oregon-recycling-rate-short-of-2020-goal/</w:t>
        </w:r>
      </w:hyperlink>
    </w:p>
    <w:p w:rsidR="00DD1DCD" w:rsidRDefault="002D7575">
      <w:hyperlink r:id="rId14" w:history="1">
        <w:r w:rsidR="00DD1DCD" w:rsidRPr="009301F8">
          <w:rPr>
            <w:rStyle w:val="Hyperlink"/>
          </w:rPr>
          <w:t>https://www.statesmanjournal.com/story/news/2018/12/26/oregon-recycling-rate-waste-economy-department-environmental-quality/2376916002/</w:t>
        </w:r>
      </w:hyperlink>
    </w:p>
    <w:p w:rsidR="00DD1DCD" w:rsidRDefault="002D7575">
      <w:hyperlink r:id="rId15" w:history="1">
        <w:r w:rsidR="003B2A89" w:rsidRPr="00D22AEF">
          <w:rPr>
            <w:rStyle w:val="Hyperlink"/>
          </w:rPr>
          <w:t>https://nbc16.com/news/local/lane-county-leads-oregon-in-recycling-rate-as-state-falls-short-of-goals</w:t>
        </w:r>
      </w:hyperlink>
    </w:p>
    <w:p w:rsidR="003B2A89" w:rsidRDefault="002D7575">
      <w:hyperlink r:id="rId16" w:history="1">
        <w:r w:rsidR="003B2A89" w:rsidRPr="00D22AEF">
          <w:rPr>
            <w:rStyle w:val="Hyperlink"/>
          </w:rPr>
          <w:t>https://statelibraryeclips.wordpress.com/2018/12/26/oregon-recycling-rate-rises-despite-china-export-woes/</w:t>
        </w:r>
      </w:hyperlink>
    </w:p>
    <w:p w:rsidR="003B2A89" w:rsidRDefault="002D7575">
      <w:hyperlink r:id="rId17" w:history="1">
        <w:r w:rsidR="003B2A89" w:rsidRPr="00D22AEF">
          <w:rPr>
            <w:rStyle w:val="Hyperlink"/>
          </w:rPr>
          <w:t>https://kval.com/news/local/lane-county-recycling-rate-leads-oregon-i-think-we-could-do-a-lot-better</w:t>
        </w:r>
      </w:hyperlink>
    </w:p>
    <w:p w:rsidR="003B2A89" w:rsidRDefault="002D7575">
      <w:hyperlink r:id="rId18" w:history="1">
        <w:r w:rsidR="003B2A89" w:rsidRPr="00D22AEF">
          <w:rPr>
            <w:rStyle w:val="Hyperlink"/>
          </w:rPr>
          <w:t>https://www.kezi.com/content/news/Oregon-unlikely-to-reach-recycling-goal-503557601.html</w:t>
        </w:r>
      </w:hyperlink>
    </w:p>
    <w:p w:rsidR="003B2A89" w:rsidRDefault="002D7575">
      <w:hyperlink r:id="rId19" w:history="1">
        <w:r w:rsidR="003B2A89" w:rsidRPr="00D22AEF">
          <w:rPr>
            <w:rStyle w:val="Hyperlink"/>
          </w:rPr>
          <w:t>https://www.houstonchronicle.com/business/energy/article/Plastic-bottle-recycling-dips-amid-industry-13494463.php</w:t>
        </w:r>
      </w:hyperlink>
    </w:p>
    <w:p w:rsidR="003B2A89" w:rsidRDefault="002D7575">
      <w:hyperlink r:id="rId20" w:history="1">
        <w:r w:rsidRPr="00997BA0">
          <w:rPr>
            <w:rStyle w:val="Hyperlink"/>
          </w:rPr>
          <w:t>https://www.currypilot.com/news/6813006-151/deq-recycling-far-behind-2020-goal</w:t>
        </w:r>
      </w:hyperlink>
    </w:p>
    <w:p w:rsidR="002D7575" w:rsidRDefault="002D7575">
      <w:bookmarkStart w:id="0" w:name="_GoBack"/>
      <w:bookmarkEnd w:id="0"/>
    </w:p>
    <w:p w:rsidR="00DD1DCD" w:rsidRDefault="00DD1DCD"/>
    <w:sectPr w:rsidR="00DD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8B"/>
    <w:rsid w:val="0002030F"/>
    <w:rsid w:val="00064C74"/>
    <w:rsid w:val="002C64FB"/>
    <w:rsid w:val="002D7575"/>
    <w:rsid w:val="003B2A89"/>
    <w:rsid w:val="003E4F18"/>
    <w:rsid w:val="0068566F"/>
    <w:rsid w:val="00BE3374"/>
    <w:rsid w:val="00DD1DCD"/>
    <w:rsid w:val="00EE4F8B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5E543-AC9E-4FDC-85B7-95876D7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F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6F3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6F3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news.com/video/taking-aim-at-opioids-plastic-plague/" TargetMode="External"/><Relationship Id="rId13" Type="http://schemas.openxmlformats.org/officeDocument/2006/relationships/hyperlink" Target="https://www.seattletimes.com/seattle-news/northwest/oregon-recycling-rate-short-of-2020-goal/" TargetMode="External"/><Relationship Id="rId18" Type="http://schemas.openxmlformats.org/officeDocument/2006/relationships/hyperlink" Target="https://www.kezi.com/content/news/Oregon-unlikely-to-reach-recycling-goal-503557601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kgw.com/article/news/politics/oregon-bills-would-tax-plastic-bags-ban-plastic-straws/283-623026481" TargetMode="External"/><Relationship Id="rId12" Type="http://schemas.openxmlformats.org/officeDocument/2006/relationships/hyperlink" Target="https://www.sfchronicle.com/opinion/openforum/article/It-is-time-to-cut-use-of-plastics-13489726.php" TargetMode="External"/><Relationship Id="rId17" Type="http://schemas.openxmlformats.org/officeDocument/2006/relationships/hyperlink" Target="https://kval.com/news/local/lane-county-recycling-rate-leads-oregon-i-think-we-could-do-a-lot-bett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telibraryeclips.wordpress.com/2018/12/26/oregon-recycling-rate-rises-despite-china-export-woes/" TargetMode="External"/><Relationship Id="rId20" Type="http://schemas.openxmlformats.org/officeDocument/2006/relationships/hyperlink" Target="https://www.currypilot.com/news/6813006-151/deq-recycling-far-behind-2020-goa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ource-recycling.com/recycling/2018/12/11/study-recyclable-packaging-not-always-greenest-option/" TargetMode="External"/><Relationship Id="rId11" Type="http://schemas.openxmlformats.org/officeDocument/2006/relationships/hyperlink" Target="https://statelibraryeclips.wordpress.com/2018/12/24/garbage-up-in-oregon-but-recycling-and-composting-are-too/" TargetMode="External"/><Relationship Id="rId5" Type="http://schemas.openxmlformats.org/officeDocument/2006/relationships/hyperlink" Target="https://www.oregonmetro.gov/news/recycling-turning-what-you-toss-something-new" TargetMode="External"/><Relationship Id="rId15" Type="http://schemas.openxmlformats.org/officeDocument/2006/relationships/hyperlink" Target="https://nbc16.com/news/local/lane-county-leads-oregon-in-recycling-rate-as-state-falls-short-of-goals" TargetMode="External"/><Relationship Id="rId10" Type="http://schemas.openxmlformats.org/officeDocument/2006/relationships/hyperlink" Target="https://www.opb.org/news/article/oregon-recycling-rate-rises-china-imports-crisis/" TargetMode="External"/><Relationship Id="rId19" Type="http://schemas.openxmlformats.org/officeDocument/2006/relationships/hyperlink" Target="https://www.houstonchronicle.com/business/energy/article/Plastic-bottle-recycling-dips-amid-industry-13494463.php" TargetMode="External"/><Relationship Id="rId4" Type="http://schemas.openxmlformats.org/officeDocument/2006/relationships/hyperlink" Target="https://www.nrtoday.com/news/environment/want-to-know-what-and-where-you-can-recycle-here/article_ee6b6ae7-2f42-5a4f-a9cf-3bf97b225c8a.html" TargetMode="External"/><Relationship Id="rId9" Type="http://schemas.openxmlformats.org/officeDocument/2006/relationships/hyperlink" Target="https://www.statesmanjournal.com/story/news/2018/12/26/oregon-recycling-rate-waste-economy-department-environmental-quality/2376916002/" TargetMode="External"/><Relationship Id="rId14" Type="http://schemas.openxmlformats.org/officeDocument/2006/relationships/hyperlink" Target="https://www.statesmanjournal.com/story/news/2018/12/26/oregon-recycling-rate-waste-economy-department-environmental-quality/237691600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8</cp:revision>
  <dcterms:created xsi:type="dcterms:W3CDTF">2018-12-03T16:39:00Z</dcterms:created>
  <dcterms:modified xsi:type="dcterms:W3CDTF">2019-01-03T16:54:00Z</dcterms:modified>
</cp:coreProperties>
</file>